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5F" w:rsidRDefault="00220793">
      <w:r>
        <w:t xml:space="preserve"> </w:t>
      </w:r>
    </w:p>
    <w:p w:rsidR="00220793" w:rsidRDefault="00220793"/>
    <w:p w:rsidR="00220793" w:rsidRPr="00375BA0" w:rsidRDefault="00220793">
      <w:pPr>
        <w:rPr>
          <w:rFonts w:ascii="Times New Roman" w:hAnsi="Times New Roman" w:cs="Times New Roman"/>
          <w:sz w:val="24"/>
          <w:szCs w:val="24"/>
        </w:rPr>
      </w:pPr>
      <w:r w:rsidRPr="00375BA0">
        <w:rPr>
          <w:rFonts w:ascii="Times New Roman" w:hAnsi="Times New Roman" w:cs="Times New Roman"/>
          <w:sz w:val="24"/>
          <w:szCs w:val="24"/>
        </w:rPr>
        <w:t xml:space="preserve">Dobrý den třeťáci, </w:t>
      </w:r>
    </w:p>
    <w:p w:rsidR="00220793" w:rsidRDefault="00220793">
      <w:pPr>
        <w:rPr>
          <w:rFonts w:ascii="Times New Roman" w:hAnsi="Times New Roman" w:cs="Times New Roman"/>
          <w:b/>
          <w:sz w:val="24"/>
          <w:szCs w:val="24"/>
        </w:rPr>
      </w:pPr>
      <w:r w:rsidRPr="00375BA0">
        <w:rPr>
          <w:rFonts w:ascii="Times New Roman" w:hAnsi="Times New Roman" w:cs="Times New Roman"/>
          <w:sz w:val="24"/>
          <w:szCs w:val="24"/>
        </w:rPr>
        <w:t>pořád  se nám mění, kdy se uvidíme. Tak mám pro Vás několik úkolů</w:t>
      </w:r>
      <w:r w:rsidRPr="00375BA0">
        <w:rPr>
          <w:rFonts w:ascii="Times New Roman" w:hAnsi="Times New Roman" w:cs="Times New Roman"/>
          <w:b/>
          <w:sz w:val="24"/>
          <w:szCs w:val="24"/>
        </w:rPr>
        <w:t>. První</w:t>
      </w:r>
      <w:r w:rsidRPr="00375BA0">
        <w:rPr>
          <w:rFonts w:ascii="Times New Roman" w:hAnsi="Times New Roman" w:cs="Times New Roman"/>
          <w:sz w:val="24"/>
          <w:szCs w:val="24"/>
        </w:rPr>
        <w:t xml:space="preserve"> je</w:t>
      </w:r>
      <w:r w:rsidR="00756DBA" w:rsidRPr="00375BA0">
        <w:rPr>
          <w:rFonts w:ascii="Times New Roman" w:hAnsi="Times New Roman" w:cs="Times New Roman"/>
          <w:sz w:val="24"/>
          <w:szCs w:val="24"/>
        </w:rPr>
        <w:t>:</w:t>
      </w:r>
      <w:r w:rsidRPr="00375BA0">
        <w:rPr>
          <w:rFonts w:ascii="Times New Roman" w:hAnsi="Times New Roman" w:cs="Times New Roman"/>
          <w:sz w:val="24"/>
          <w:szCs w:val="24"/>
        </w:rPr>
        <w:t xml:space="preserve"> dopsat si tex do sešitu a naučit se ho</w:t>
      </w:r>
      <w:r w:rsidRPr="00375BA0">
        <w:rPr>
          <w:rFonts w:ascii="Times New Roman" w:hAnsi="Times New Roman" w:cs="Times New Roman"/>
          <w:b/>
          <w:sz w:val="24"/>
          <w:szCs w:val="24"/>
        </w:rPr>
        <w:t>. Druhý</w:t>
      </w:r>
      <w:r w:rsidRPr="00375BA0">
        <w:rPr>
          <w:rFonts w:ascii="Times New Roman" w:hAnsi="Times New Roman" w:cs="Times New Roman"/>
          <w:sz w:val="24"/>
          <w:szCs w:val="24"/>
        </w:rPr>
        <w:t xml:space="preserve"> je</w:t>
      </w:r>
      <w:r w:rsidR="00756DBA" w:rsidRPr="00375BA0">
        <w:rPr>
          <w:rFonts w:ascii="Times New Roman" w:hAnsi="Times New Roman" w:cs="Times New Roman"/>
          <w:sz w:val="24"/>
          <w:szCs w:val="24"/>
        </w:rPr>
        <w:t>:</w:t>
      </w:r>
      <w:r w:rsidRPr="00375BA0">
        <w:rPr>
          <w:rFonts w:ascii="Times New Roman" w:hAnsi="Times New Roman" w:cs="Times New Roman"/>
          <w:sz w:val="24"/>
          <w:szCs w:val="24"/>
        </w:rPr>
        <w:t xml:space="preserve"> blíží se </w:t>
      </w:r>
      <w:r w:rsidR="00756DBA" w:rsidRPr="00375BA0">
        <w:rPr>
          <w:rFonts w:ascii="Times New Roman" w:hAnsi="Times New Roman" w:cs="Times New Roman"/>
          <w:sz w:val="24"/>
          <w:szCs w:val="24"/>
        </w:rPr>
        <w:t xml:space="preserve">Mikuláš, tak mi </w:t>
      </w:r>
      <w:r w:rsidR="00756DBA" w:rsidRPr="00375BA0">
        <w:rPr>
          <w:rFonts w:ascii="Times New Roman" w:hAnsi="Times New Roman" w:cs="Times New Roman"/>
          <w:b/>
          <w:sz w:val="24"/>
          <w:szCs w:val="24"/>
        </w:rPr>
        <w:t>do 20. 11. 2020</w:t>
      </w:r>
      <w:r w:rsidR="00756DBA" w:rsidRPr="00375BA0">
        <w:rPr>
          <w:rFonts w:ascii="Times New Roman" w:hAnsi="Times New Roman" w:cs="Times New Roman"/>
          <w:sz w:val="24"/>
          <w:szCs w:val="24"/>
        </w:rPr>
        <w:t xml:space="preserve"> nakreslíte návrh dortu na téma Mikuláš. Bude to nakresleno na papír velikosti A4, může být tvar, jaký chcete, podmínkou je, že bude nakreslený pastelkami v barvách. </w:t>
      </w:r>
      <w:r w:rsidR="00756DBA" w:rsidRPr="00375BA0">
        <w:rPr>
          <w:rFonts w:ascii="Times New Roman" w:hAnsi="Times New Roman" w:cs="Times New Roman"/>
          <w:b/>
          <w:sz w:val="24"/>
          <w:szCs w:val="24"/>
        </w:rPr>
        <w:t xml:space="preserve">Třetí </w:t>
      </w:r>
      <w:r w:rsidR="00756DBA" w:rsidRPr="00375BA0">
        <w:rPr>
          <w:rFonts w:ascii="Times New Roman" w:hAnsi="Times New Roman" w:cs="Times New Roman"/>
          <w:sz w:val="24"/>
          <w:szCs w:val="24"/>
        </w:rPr>
        <w:t>je: Všichni si budete dělat perníkové těsto, nafotíte si jednotlivé etapy výroby těsta, vyvalování,</w:t>
      </w:r>
      <w:r w:rsidR="00F6435F" w:rsidRPr="00375BA0">
        <w:rPr>
          <w:rFonts w:ascii="Times New Roman" w:hAnsi="Times New Roman" w:cs="Times New Roman"/>
          <w:sz w:val="24"/>
          <w:szCs w:val="24"/>
        </w:rPr>
        <w:t xml:space="preserve"> tvarování,</w:t>
      </w:r>
      <w:r w:rsidR="00756DBA" w:rsidRPr="00375BA0">
        <w:rPr>
          <w:rFonts w:ascii="Times New Roman" w:hAnsi="Times New Roman" w:cs="Times New Roman"/>
          <w:sz w:val="24"/>
          <w:szCs w:val="24"/>
        </w:rPr>
        <w:t xml:space="preserve"> pečení a zdobení</w:t>
      </w:r>
      <w:r w:rsidR="00F6435F" w:rsidRPr="00375BA0">
        <w:rPr>
          <w:rFonts w:ascii="Times New Roman" w:hAnsi="Times New Roman" w:cs="Times New Roman"/>
          <w:sz w:val="24"/>
          <w:szCs w:val="24"/>
        </w:rPr>
        <w:t xml:space="preserve">. Nafotíte mi výše výrobky i s vámi a pošlete mi to do emailu. Vše bude na známky. To hlavní co vás zajímá, je, že termín odevzdání </w:t>
      </w:r>
      <w:r w:rsidR="00F6435F" w:rsidRPr="00375BA0">
        <w:rPr>
          <w:rFonts w:ascii="Times New Roman" w:hAnsi="Times New Roman" w:cs="Times New Roman"/>
          <w:b/>
          <w:sz w:val="24"/>
          <w:szCs w:val="24"/>
        </w:rPr>
        <w:t>bude 4. 12. 2020</w:t>
      </w:r>
    </w:p>
    <w:p w:rsidR="00A06DC2" w:rsidRDefault="00A06D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A06DC2">
        <w:rPr>
          <w:rFonts w:ascii="Times New Roman" w:hAnsi="Times New Roman" w:cs="Times New Roman"/>
          <w:b/>
          <w:sz w:val="24"/>
          <w:szCs w:val="24"/>
        </w:rPr>
        <w:t>ady máte nový email, kam budete posílat vaše vypracované práce</w:t>
      </w:r>
    </w:p>
    <w:p w:rsidR="00A06DC2" w:rsidRDefault="00A06DC2" w:rsidP="00A06DC2">
      <w:pPr>
        <w:jc w:val="center"/>
        <w:rPr>
          <w:rFonts w:ascii="Times New Roman" w:hAnsi="Times New Roman" w:cs="Times New Roman"/>
          <w:b/>
          <w:color w:val="363636"/>
          <w:sz w:val="32"/>
          <w:szCs w:val="32"/>
        </w:rPr>
      </w:pPr>
      <w:hyperlink r:id="rId5" w:history="1">
        <w:r w:rsidRPr="00A9160D">
          <w:rPr>
            <w:rStyle w:val="Hypertextovodkaz"/>
            <w:rFonts w:ascii="Times New Roman" w:hAnsi="Times New Roman" w:cs="Times New Roman"/>
            <w:b/>
            <w:sz w:val="32"/>
            <w:szCs w:val="32"/>
          </w:rPr>
          <w:t>annakpsos@seznam.cz</w:t>
        </w:r>
      </w:hyperlink>
    </w:p>
    <w:p w:rsidR="00A06DC2" w:rsidRDefault="00A06DC2" w:rsidP="00A06DC2">
      <w:pPr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posílejte jen sem.</w:t>
      </w:r>
    </w:p>
    <w:p w:rsidR="00A06DC2" w:rsidRPr="00A06DC2" w:rsidRDefault="00A06DC2" w:rsidP="00A06DC2">
      <w:pPr>
        <w:rPr>
          <w:rFonts w:ascii="Times New Roman" w:hAnsi="Times New Roman" w:cs="Times New Roman"/>
          <w:sz w:val="24"/>
          <w:szCs w:val="24"/>
        </w:rPr>
      </w:pPr>
    </w:p>
    <w:p w:rsidR="00F6435F" w:rsidRPr="00375BA0" w:rsidRDefault="00F6435F">
      <w:pPr>
        <w:rPr>
          <w:rFonts w:ascii="Times New Roman" w:hAnsi="Times New Roman" w:cs="Times New Roman"/>
          <w:sz w:val="24"/>
          <w:szCs w:val="24"/>
        </w:rPr>
      </w:pPr>
      <w:r w:rsidRPr="00375BA0">
        <w:rPr>
          <w:rFonts w:ascii="Times New Roman" w:hAnsi="Times New Roman" w:cs="Times New Roman"/>
          <w:sz w:val="24"/>
          <w:szCs w:val="24"/>
        </w:rPr>
        <w:t>Je to povinné, tak nezapomeňte pracovat a posílat včas a v</w:t>
      </w:r>
      <w:r w:rsidR="00C76CD4" w:rsidRPr="00375BA0">
        <w:rPr>
          <w:rFonts w:ascii="Times New Roman" w:hAnsi="Times New Roman" w:cs="Times New Roman"/>
          <w:sz w:val="24"/>
          <w:szCs w:val="24"/>
        </w:rPr>
        <w:t> </w:t>
      </w:r>
      <w:r w:rsidRPr="00375BA0">
        <w:rPr>
          <w:rFonts w:ascii="Times New Roman" w:hAnsi="Times New Roman" w:cs="Times New Roman"/>
          <w:sz w:val="24"/>
          <w:szCs w:val="24"/>
        </w:rPr>
        <w:t>termínu</w:t>
      </w:r>
      <w:r w:rsidR="00C76CD4" w:rsidRPr="00375BA0">
        <w:rPr>
          <w:rFonts w:ascii="Times New Roman" w:hAnsi="Times New Roman" w:cs="Times New Roman"/>
          <w:sz w:val="24"/>
          <w:szCs w:val="24"/>
        </w:rPr>
        <w:t>.</w:t>
      </w:r>
    </w:p>
    <w:p w:rsidR="00C76CD4" w:rsidRPr="00375BA0" w:rsidRDefault="00375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C76CD4" w:rsidRPr="00375BA0" w:rsidRDefault="00C76CD4">
      <w:pPr>
        <w:rPr>
          <w:rFonts w:ascii="Times New Roman" w:hAnsi="Times New Roman" w:cs="Times New Roman"/>
          <w:sz w:val="24"/>
          <w:szCs w:val="24"/>
        </w:rPr>
      </w:pPr>
      <w:r w:rsidRPr="00375BA0">
        <w:rPr>
          <w:rFonts w:ascii="Times New Roman" w:hAnsi="Times New Roman" w:cs="Times New Roman"/>
          <w:sz w:val="24"/>
          <w:szCs w:val="24"/>
        </w:rPr>
        <w:t xml:space="preserve">Poslední co máte v sešitě v technologii zapsané je /štěpení sacharidů na glukózu a fruktózu za pomocí </w:t>
      </w:r>
      <w:r w:rsidR="00CD43BC" w:rsidRPr="00375BA0">
        <w:rPr>
          <w:rFonts w:ascii="Times New Roman" w:hAnsi="Times New Roman" w:cs="Times New Roman"/>
          <w:sz w:val="24"/>
          <w:szCs w:val="24"/>
        </w:rPr>
        <w:t xml:space="preserve">enzymů invertáza/ </w:t>
      </w:r>
      <w:r w:rsidRPr="00375BA0">
        <w:rPr>
          <w:rFonts w:ascii="Times New Roman" w:hAnsi="Times New Roman" w:cs="Times New Roman"/>
          <w:sz w:val="24"/>
          <w:szCs w:val="24"/>
        </w:rPr>
        <w:t>a máte tam obrázek</w:t>
      </w:r>
      <w:r w:rsidR="00CD43BC" w:rsidRPr="00375BA0">
        <w:rPr>
          <w:rFonts w:ascii="Times New Roman" w:hAnsi="Times New Roman" w:cs="Times New Roman"/>
          <w:sz w:val="24"/>
          <w:szCs w:val="24"/>
        </w:rPr>
        <w:t>,</w:t>
      </w:r>
      <w:r w:rsidRPr="00375BA0">
        <w:rPr>
          <w:rFonts w:ascii="Times New Roman" w:hAnsi="Times New Roman" w:cs="Times New Roman"/>
          <w:sz w:val="24"/>
          <w:szCs w:val="24"/>
        </w:rPr>
        <w:t xml:space="preserve"> jak se štěpí kvasničná buňka</w:t>
      </w:r>
      <w:r w:rsidR="00CD43BC" w:rsidRPr="00375BA0">
        <w:rPr>
          <w:rFonts w:ascii="Times New Roman" w:hAnsi="Times New Roman" w:cs="Times New Roman"/>
          <w:sz w:val="24"/>
          <w:szCs w:val="24"/>
        </w:rPr>
        <w:t>.</w:t>
      </w:r>
    </w:p>
    <w:p w:rsidR="00CD43BC" w:rsidRPr="00375BA0" w:rsidRDefault="00CD43BC">
      <w:pPr>
        <w:rPr>
          <w:rFonts w:ascii="Times New Roman" w:hAnsi="Times New Roman" w:cs="Times New Roman"/>
          <w:sz w:val="24"/>
          <w:szCs w:val="24"/>
        </w:rPr>
      </w:pPr>
    </w:p>
    <w:p w:rsidR="00CD43BC" w:rsidRPr="00375BA0" w:rsidRDefault="00CD43BC">
      <w:pPr>
        <w:rPr>
          <w:rFonts w:ascii="Times New Roman" w:hAnsi="Times New Roman" w:cs="Times New Roman"/>
          <w:sz w:val="24"/>
          <w:szCs w:val="24"/>
        </w:rPr>
      </w:pPr>
      <w:r w:rsidRPr="00375BA0">
        <w:rPr>
          <w:rFonts w:ascii="Times New Roman" w:hAnsi="Times New Roman" w:cs="Times New Roman"/>
          <w:sz w:val="24"/>
          <w:szCs w:val="24"/>
        </w:rPr>
        <w:t>Další text je:</w:t>
      </w:r>
    </w:p>
    <w:p w:rsidR="00CD43BC" w:rsidRPr="00375BA0" w:rsidRDefault="00CD43BC">
      <w:pPr>
        <w:rPr>
          <w:rFonts w:ascii="Times New Roman" w:hAnsi="Times New Roman" w:cs="Times New Roman"/>
          <w:sz w:val="24"/>
          <w:szCs w:val="24"/>
        </w:rPr>
      </w:pPr>
      <w:r w:rsidRPr="00375BA0">
        <w:rPr>
          <w:rFonts w:ascii="Times New Roman" w:hAnsi="Times New Roman" w:cs="Times New Roman"/>
          <w:sz w:val="24"/>
          <w:szCs w:val="24"/>
        </w:rPr>
        <w:t xml:space="preserve">Doba kynutí je různá, podle teplotních podmínek, množství droždí, tučnosti těsta a jeho konzistence. V průběhu kynutí se provádí </w:t>
      </w:r>
      <w:proofErr w:type="spellStart"/>
      <w:r w:rsidRPr="00375BA0">
        <w:rPr>
          <w:rFonts w:ascii="Times New Roman" w:hAnsi="Times New Roman" w:cs="Times New Roman"/>
          <w:sz w:val="24"/>
          <w:szCs w:val="24"/>
        </w:rPr>
        <w:t>přetužení</w:t>
      </w:r>
      <w:proofErr w:type="spellEnd"/>
      <w:r w:rsidRPr="00375BA0">
        <w:rPr>
          <w:rFonts w:ascii="Times New Roman" w:hAnsi="Times New Roman" w:cs="Times New Roman"/>
          <w:sz w:val="24"/>
          <w:szCs w:val="24"/>
        </w:rPr>
        <w:t xml:space="preserve"> (vytváří se oxid uhličitý a etanol) tím se těsto provzdušní a povzbudí se </w:t>
      </w:r>
      <w:proofErr w:type="gramStart"/>
      <w:r w:rsidRPr="00375BA0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375BA0">
        <w:rPr>
          <w:rFonts w:ascii="Times New Roman" w:hAnsi="Times New Roman" w:cs="Times New Roman"/>
          <w:sz w:val="24"/>
          <w:szCs w:val="24"/>
        </w:rPr>
        <w:t xml:space="preserve"> kvasinky a probíhá další enzymatická činnost. </w:t>
      </w:r>
      <w:proofErr w:type="spellStart"/>
      <w:r w:rsidRPr="00375BA0">
        <w:rPr>
          <w:rFonts w:ascii="Times New Roman" w:hAnsi="Times New Roman" w:cs="Times New Roman"/>
          <w:sz w:val="24"/>
          <w:szCs w:val="24"/>
        </w:rPr>
        <w:t>Přetužujeme</w:t>
      </w:r>
      <w:proofErr w:type="spellEnd"/>
      <w:r w:rsidRPr="00375BA0">
        <w:rPr>
          <w:rFonts w:ascii="Times New Roman" w:hAnsi="Times New Roman" w:cs="Times New Roman"/>
          <w:sz w:val="24"/>
          <w:szCs w:val="24"/>
        </w:rPr>
        <w:t xml:space="preserve"> ručně nebo strojově. Dobře vyzrálé těsto se nelepí a snadno se vyjímá z kotle.</w:t>
      </w:r>
    </w:p>
    <w:p w:rsidR="00CD43BC" w:rsidRPr="00375BA0" w:rsidRDefault="00CD43BC">
      <w:pPr>
        <w:rPr>
          <w:rFonts w:ascii="Times New Roman" w:hAnsi="Times New Roman" w:cs="Times New Roman"/>
          <w:sz w:val="24"/>
          <w:szCs w:val="24"/>
        </w:rPr>
      </w:pPr>
      <w:r w:rsidRPr="00375BA0">
        <w:rPr>
          <w:rFonts w:ascii="Times New Roman" w:hAnsi="Times New Roman" w:cs="Times New Roman"/>
          <w:sz w:val="24"/>
          <w:szCs w:val="24"/>
        </w:rPr>
        <w:t>D</w:t>
      </w:r>
      <w:r w:rsidRPr="00375BA0">
        <w:rPr>
          <w:rFonts w:ascii="Times New Roman" w:hAnsi="Times New Roman" w:cs="Times New Roman"/>
          <w:sz w:val="24"/>
          <w:szCs w:val="24"/>
          <w:u w:val="single"/>
        </w:rPr>
        <w:t xml:space="preserve">) Tvarování těsta – </w:t>
      </w:r>
      <w:r w:rsidRPr="00375BA0">
        <w:rPr>
          <w:rFonts w:ascii="Times New Roman" w:hAnsi="Times New Roman" w:cs="Times New Roman"/>
          <w:sz w:val="24"/>
          <w:szCs w:val="24"/>
        </w:rPr>
        <w:t xml:space="preserve">v cukrářské výrobě se vykynuté těsto tvaruje ručně. Těsto se podle druhu výrobků rozváží, pak se tvaruje, osadí se a nechá se znovu nakynout. Mezi výrobky je potřeba nechat dostatečné mezery, aby se neslepily. </w:t>
      </w:r>
      <w:r w:rsidR="00375BA0" w:rsidRPr="00375BA0">
        <w:rPr>
          <w:rFonts w:ascii="Times New Roman" w:hAnsi="Times New Roman" w:cs="Times New Roman"/>
          <w:sz w:val="24"/>
          <w:szCs w:val="24"/>
        </w:rPr>
        <w:t>Před pečením potíráme ředěným žloutkem nebo vejci. Výrobek tak získá lepší barvu a lesk. Ve větších provozovnách se používají dělící stroje a ke ztužování tužící stroje.</w:t>
      </w:r>
    </w:p>
    <w:p w:rsidR="00375BA0" w:rsidRDefault="00375BA0">
      <w:pPr>
        <w:rPr>
          <w:rFonts w:ascii="Times New Roman" w:hAnsi="Times New Roman" w:cs="Times New Roman"/>
          <w:sz w:val="24"/>
          <w:szCs w:val="24"/>
        </w:rPr>
      </w:pPr>
      <w:r w:rsidRPr="00375BA0">
        <w:rPr>
          <w:rFonts w:ascii="Times New Roman" w:hAnsi="Times New Roman" w:cs="Times New Roman"/>
          <w:sz w:val="24"/>
          <w:szCs w:val="24"/>
        </w:rPr>
        <w:t xml:space="preserve">E) </w:t>
      </w:r>
      <w:r w:rsidRPr="00375BA0">
        <w:rPr>
          <w:rFonts w:ascii="Times New Roman" w:hAnsi="Times New Roman" w:cs="Times New Roman"/>
          <w:sz w:val="24"/>
          <w:szCs w:val="24"/>
          <w:u w:val="single"/>
        </w:rPr>
        <w:t>Pečení těsta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pečeme při teplotě 180-250°C, záleží na velikosti a hmotnosti těsta. Na množství tuku a cukru v těstě. V těstě probíhá během pečení fyzikální a chemické změny. Z těsta se odpařuje přebytečná voda, vytváří se struktura, vzhled a chuť výrobků.</w:t>
      </w:r>
      <w:r w:rsidR="00E56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A70" w:rsidRDefault="00E56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Málo a středně tučná těsta pečeme při vyšších teplotách, tučná těsta s vyšším obsahem cukru při nižších teplotách.</w:t>
      </w:r>
    </w:p>
    <w:p w:rsidR="003123F8" w:rsidRDefault="003123F8">
      <w:pPr>
        <w:rPr>
          <w:rFonts w:ascii="Times New Roman" w:hAnsi="Times New Roman" w:cs="Times New Roman"/>
          <w:sz w:val="24"/>
          <w:szCs w:val="24"/>
        </w:rPr>
      </w:pPr>
    </w:p>
    <w:p w:rsidR="00E56A70" w:rsidRDefault="00E56A70">
      <w:pPr>
        <w:rPr>
          <w:rFonts w:ascii="Times New Roman" w:hAnsi="Times New Roman" w:cs="Times New Roman"/>
          <w:sz w:val="24"/>
          <w:szCs w:val="24"/>
        </w:rPr>
      </w:pPr>
    </w:p>
    <w:p w:rsidR="00E56A70" w:rsidRPr="00E56A70" w:rsidRDefault="00E56A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A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Fyzikálně chemické změny při pečení:</w:t>
      </w:r>
    </w:p>
    <w:p w:rsidR="00E56A70" w:rsidRDefault="00E56A70" w:rsidP="00E56A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Zvětšuje se objem při činnosti enzymů</w:t>
      </w:r>
    </w:p>
    <w:p w:rsidR="00E56A70" w:rsidRDefault="00E56A70" w:rsidP="00E56A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45°C ochabují kvasinky, při 50°C umírají kvasinky</w:t>
      </w:r>
    </w:p>
    <w:p w:rsidR="00E56A70" w:rsidRDefault="00E56A70" w:rsidP="00E56A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60°C hynou bakterie mléčného kvašení, při teplotě 50-70°C enzymová činnost vrcholí, štěpí se škrob na maltózu</w:t>
      </w:r>
    </w:p>
    <w:p w:rsidR="00E56A70" w:rsidRDefault="00E56A70" w:rsidP="00E56A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teplotě 80°C činnost enzymů ustává</w:t>
      </w:r>
    </w:p>
    <w:p w:rsidR="00E56A70" w:rsidRDefault="00E56A70" w:rsidP="00E56A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58°C bobtná lepek, při 60°Ckoaguluje (sráží se)</w:t>
      </w:r>
    </w:p>
    <w:p w:rsidR="00E56A70" w:rsidRDefault="00E56A70" w:rsidP="00E56A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 60°C škrob mazovatí </w:t>
      </w:r>
    </w:p>
    <w:p w:rsidR="00E56A70" w:rsidRDefault="00E56A70" w:rsidP="00E56A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78°C se mění alkohol v páru</w:t>
      </w:r>
    </w:p>
    <w:p w:rsidR="00E56A70" w:rsidRDefault="00E56A70" w:rsidP="00E56A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100°C se mění voda v páru</w:t>
      </w:r>
    </w:p>
    <w:p w:rsidR="00E56A70" w:rsidRDefault="00E56A70" w:rsidP="00E56A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105°C vysychá škrob a tvoří se střídka</w:t>
      </w:r>
    </w:p>
    <w:p w:rsidR="00E56A70" w:rsidRDefault="00E56A70" w:rsidP="00E56A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120°C škrob ztrácí vodu, mění se v dextrin, tvoří se kůrka</w:t>
      </w:r>
    </w:p>
    <w:p w:rsidR="00E56A70" w:rsidRDefault="00E56A70" w:rsidP="00E56A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150°C karamelizuje cukr</w:t>
      </w:r>
    </w:p>
    <w:p w:rsidR="0047747F" w:rsidRDefault="0047747F" w:rsidP="00E56A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Pečením se tvoří chuťové a aromatické látky</w:t>
      </w:r>
    </w:p>
    <w:p w:rsidR="0047747F" w:rsidRDefault="0047747F" w:rsidP="00E56A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Odpařením vody vznikají ztráta pečením (10-18% z váhy výrobku)</w:t>
      </w:r>
    </w:p>
    <w:p w:rsidR="0047747F" w:rsidRDefault="0047747F" w:rsidP="0047747F">
      <w:pPr>
        <w:rPr>
          <w:rFonts w:ascii="Times New Roman" w:hAnsi="Times New Roman" w:cs="Times New Roman"/>
          <w:sz w:val="24"/>
          <w:szCs w:val="24"/>
        </w:rPr>
      </w:pPr>
    </w:p>
    <w:p w:rsidR="0047747F" w:rsidRDefault="0047747F" w:rsidP="004774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Výrobky z kynutých těst</w:t>
      </w:r>
    </w:p>
    <w:p w:rsidR="003123F8" w:rsidRDefault="003123F8" w:rsidP="004774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747F" w:rsidRDefault="0047747F" w:rsidP="0047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Sortiment výrobků z kynutého těsta vhodně doplňuje celý sortiment cukrářských výrobků. Většinou se však jedná o výrobky s vyšším podílem tuk</w:t>
      </w:r>
      <w:r w:rsidR="008528A5">
        <w:rPr>
          <w:rFonts w:ascii="Times New Roman" w:hAnsi="Times New Roman" w:cs="Times New Roman"/>
          <w:sz w:val="24"/>
          <w:szCs w:val="24"/>
        </w:rPr>
        <w:t>u a cukru, což sebou nese i větš</w:t>
      </w:r>
      <w:r>
        <w:rPr>
          <w:rFonts w:ascii="Times New Roman" w:hAnsi="Times New Roman" w:cs="Times New Roman"/>
          <w:sz w:val="24"/>
          <w:szCs w:val="24"/>
        </w:rPr>
        <w:t xml:space="preserve">í energetickou hodnotu. </w:t>
      </w:r>
      <w:r w:rsidR="00852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3F8" w:rsidRDefault="003123F8" w:rsidP="0047747F">
      <w:pPr>
        <w:rPr>
          <w:rFonts w:ascii="Times New Roman" w:hAnsi="Times New Roman" w:cs="Times New Roman"/>
          <w:sz w:val="24"/>
          <w:szCs w:val="24"/>
        </w:rPr>
      </w:pPr>
    </w:p>
    <w:p w:rsidR="008528A5" w:rsidRDefault="008528A5" w:rsidP="008528A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Vánočky a mazance – </w:t>
      </w:r>
      <w:r>
        <w:rPr>
          <w:rFonts w:ascii="Times New Roman" w:hAnsi="Times New Roman" w:cs="Times New Roman"/>
          <w:sz w:val="24"/>
          <w:szCs w:val="24"/>
        </w:rPr>
        <w:t xml:space="preserve">mají světle hnědou barvu a lesklý povrch s připečenými kousky mandlí. Na řezu je výrobek polo vláčný, jemně pórovitý, světle žluté barvy s rozptýlenými hrozinkami, popřípadě kousky mandlí. Chuť </w:t>
      </w:r>
      <w:r w:rsidR="00BA42D4">
        <w:rPr>
          <w:rFonts w:ascii="Times New Roman" w:hAnsi="Times New Roman" w:cs="Times New Roman"/>
          <w:sz w:val="24"/>
          <w:szCs w:val="24"/>
        </w:rPr>
        <w:t>a vůně charakteristická po kynutém těstě, doplněná chutí mandlí a hrozinek. Vyrábí se v různých hmotnostech 200g-1 kg.</w:t>
      </w:r>
    </w:p>
    <w:p w:rsidR="00BA42D4" w:rsidRDefault="00BA42D4" w:rsidP="00BA42D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Suroviny:</w:t>
      </w:r>
      <w:r>
        <w:rPr>
          <w:rFonts w:ascii="Times New Roman" w:hAnsi="Times New Roman" w:cs="Times New Roman"/>
          <w:sz w:val="24"/>
          <w:szCs w:val="24"/>
        </w:rPr>
        <w:t xml:space="preserve"> mouka, cukr, žloutky, droždí, mandle, hrozinky, mléko, sůl, tuk, vanilín,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citropasta</w:t>
      </w:r>
      <w:proofErr w:type="spellEnd"/>
      <w:r>
        <w:rPr>
          <w:rFonts w:ascii="Times New Roman" w:hAnsi="Times New Roman" w:cs="Times New Roman"/>
          <w:sz w:val="24"/>
          <w:szCs w:val="24"/>
        </w:rPr>
        <w:t>, vejce na potírání.</w:t>
      </w:r>
    </w:p>
    <w:p w:rsidR="00BA42D4" w:rsidRDefault="00BA42D4" w:rsidP="00BA42D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TP:</w:t>
      </w:r>
      <w:r>
        <w:rPr>
          <w:rFonts w:ascii="Times New Roman" w:hAnsi="Times New Roman" w:cs="Times New Roman"/>
          <w:sz w:val="24"/>
          <w:szCs w:val="24"/>
        </w:rPr>
        <w:t xml:space="preserve"> vyrobíme si kvásek, v kotli šleháme mírně nahřátý tuk s cukrem za postupného přidávání žloutků. Přidáme sůl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citropastu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smícháme se zbývající moukou, cukrem, vlažným mlékem a vykynutým kváskem. </w:t>
      </w:r>
    </w:p>
    <w:p w:rsidR="00BA42D4" w:rsidRDefault="00BA42D4" w:rsidP="00BA42D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 se smíchá v hladké, nelepivé těsto, před koncem se přidají hrozinky a mandle. Necháme v teplém prostředí vykynout a 1x-2x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přetužíme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42D4" w:rsidRDefault="00BA42D4" w:rsidP="00BA42D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Vykynuté těsto rozdělíme na dílky</w:t>
      </w:r>
      <w:r w:rsidR="005357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 kterých děláme </w:t>
      </w:r>
      <w:r w:rsidR="00535712">
        <w:rPr>
          <w:rFonts w:ascii="Times New Roman" w:hAnsi="Times New Roman" w:cs="Times New Roman"/>
          <w:sz w:val="24"/>
          <w:szCs w:val="24"/>
        </w:rPr>
        <w:t xml:space="preserve">mazanec nebo vánočku. Výrobky se pokládají na pomazané papíry, potřou se ředěným vejcem a nechají se vykynout. Před pečením se znovu potřou ředěným vejcem, popřípadě posypou mandlemi. </w:t>
      </w:r>
    </w:p>
    <w:p w:rsidR="00535712" w:rsidRDefault="00535712" w:rsidP="00BA42D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Pečeme při teplotě 200-220°c</w:t>
      </w:r>
    </w:p>
    <w:p w:rsidR="00535712" w:rsidRDefault="00535712" w:rsidP="0053571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35712" w:rsidRDefault="00535712" w:rsidP="005357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Cukrářská štola- </w:t>
      </w:r>
      <w:r>
        <w:rPr>
          <w:rFonts w:ascii="Times New Roman" w:hAnsi="Times New Roman" w:cs="Times New Roman"/>
          <w:sz w:val="24"/>
          <w:szCs w:val="24"/>
        </w:rPr>
        <w:t>má válcovitý tvar, podélně je prasklá, na povrchu potřená rozpuštěným tukem a posypaná moučkovým cukrem.</w:t>
      </w:r>
    </w:p>
    <w:p w:rsidR="00535712" w:rsidRDefault="00535712" w:rsidP="0053571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Suroviny:</w:t>
      </w:r>
      <w:r>
        <w:rPr>
          <w:rFonts w:ascii="Times New Roman" w:hAnsi="Times New Roman" w:cs="Times New Roman"/>
          <w:sz w:val="24"/>
          <w:szCs w:val="24"/>
        </w:rPr>
        <w:t xml:space="preserve"> cukr, mouka vanilín, tuk, mléko, žloutky, sůl, hrozinky, mandle,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citropasta</w:t>
      </w:r>
      <w:proofErr w:type="spellEnd"/>
      <w:r>
        <w:rPr>
          <w:rFonts w:ascii="Times New Roman" w:hAnsi="Times New Roman" w:cs="Times New Roman"/>
          <w:sz w:val="24"/>
          <w:szCs w:val="24"/>
        </w:rPr>
        <w:t>, (kandované ovoce)</w:t>
      </w:r>
    </w:p>
    <w:p w:rsidR="00A4476A" w:rsidRDefault="00535712" w:rsidP="0053571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TP:</w:t>
      </w:r>
      <w:r>
        <w:rPr>
          <w:rFonts w:ascii="Times New Roman" w:hAnsi="Times New Roman" w:cs="Times New Roman"/>
          <w:sz w:val="24"/>
          <w:szCs w:val="24"/>
        </w:rPr>
        <w:t xml:space="preserve"> viz vánočka, mandle</w:t>
      </w:r>
      <w:r w:rsidR="00A4476A">
        <w:rPr>
          <w:rFonts w:ascii="Times New Roman" w:hAnsi="Times New Roman" w:cs="Times New Roman"/>
          <w:sz w:val="24"/>
          <w:szCs w:val="24"/>
        </w:rPr>
        <w:t xml:space="preserve"> přidáváme do těsta, před pečením potíráme vodou, po vychladnutí potíráme rozpuštěným tukem a posypeme moučkovým cukrem.</w:t>
      </w:r>
    </w:p>
    <w:p w:rsidR="00A4476A" w:rsidRDefault="00A4476A" w:rsidP="0053571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4476A" w:rsidRDefault="00A4476A" w:rsidP="0053571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35712" w:rsidRDefault="00A4476A" w:rsidP="00A4476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Cukrářské piškoty- </w:t>
      </w:r>
      <w:r>
        <w:rPr>
          <w:rFonts w:ascii="Times New Roman" w:hAnsi="Times New Roman" w:cs="Times New Roman"/>
          <w:sz w:val="24"/>
          <w:szCs w:val="24"/>
        </w:rPr>
        <w:t>mají pravidelný kruhový tvar, se světlím okrajem. Uprostřed</w:t>
      </w:r>
      <w:r w:rsidRPr="00A44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náplň nebo ovoce, Na řezu je výrobek jemně pórovitý, typické chuti po těstě a náplni. Kynuté těsto může být máslové, margarínové nebo olejové.</w:t>
      </w:r>
    </w:p>
    <w:p w:rsidR="00A4476A" w:rsidRDefault="00A4476A" w:rsidP="00A4476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Suroviny:</w:t>
      </w:r>
      <w:r>
        <w:rPr>
          <w:rFonts w:ascii="Times New Roman" w:hAnsi="Times New Roman" w:cs="Times New Roman"/>
          <w:sz w:val="24"/>
          <w:szCs w:val="24"/>
        </w:rPr>
        <w:t xml:space="preserve"> na kynuté těsto,  náplň (maková, tvarohová), hrozinky</w:t>
      </w:r>
    </w:p>
    <w:p w:rsidR="00A4476A" w:rsidRDefault="00A4476A" w:rsidP="00A4476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TP:</w:t>
      </w:r>
      <w:r>
        <w:rPr>
          <w:rFonts w:ascii="Times New Roman" w:hAnsi="Times New Roman" w:cs="Times New Roman"/>
          <w:sz w:val="24"/>
          <w:szCs w:val="24"/>
        </w:rPr>
        <w:t xml:space="preserve"> kynuté těsto rozvážíme, rozdělíme na potřebné kousky (28g) a ztužíme do kuliček. Rozložíme na </w:t>
      </w:r>
      <w:r w:rsidR="00DE4339">
        <w:rPr>
          <w:rFonts w:ascii="Times New Roman" w:hAnsi="Times New Roman" w:cs="Times New Roman"/>
          <w:sz w:val="24"/>
          <w:szCs w:val="24"/>
        </w:rPr>
        <w:t>čisté pomazané plechy, necháme vykynout. Uprostřed vytlačíme jamku, stříkneme do ní náplň. Okraje koláčů potřeme ředěným žloutkem, u ovocné náplně zdobíme drobenkou (mouka, cukr, tuk). Po vykynutí pečeme při teplotě 200-220°C</w:t>
      </w:r>
    </w:p>
    <w:p w:rsidR="00DE4339" w:rsidRDefault="00DE4339" w:rsidP="00A447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4339" w:rsidRDefault="00DE4339" w:rsidP="00A447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4339" w:rsidRDefault="00DE4339" w:rsidP="00DE43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Pražské koláče-</w:t>
      </w:r>
      <w:r>
        <w:rPr>
          <w:rFonts w:ascii="Times New Roman" w:hAnsi="Times New Roman" w:cs="Times New Roman"/>
          <w:sz w:val="24"/>
          <w:szCs w:val="24"/>
        </w:rPr>
        <w:t xml:space="preserve">mají kulatý tvar, na povrchu střídavě sypaný světlou a tmavou posypkou se skořicí. Na řezu 2 vrstvy pórovitého korpusu s jemnou vrstvou tukového krému. Chuť a vůně typická po kynutém těstě, vanilkovém krému a skořici. </w:t>
      </w:r>
    </w:p>
    <w:p w:rsidR="00DE4339" w:rsidRDefault="00DE4339" w:rsidP="00DE433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TP:</w:t>
      </w:r>
      <w:r w:rsidR="003F5CFE">
        <w:rPr>
          <w:rFonts w:ascii="Times New Roman" w:hAnsi="Times New Roman" w:cs="Times New Roman"/>
          <w:sz w:val="24"/>
          <w:szCs w:val="24"/>
        </w:rPr>
        <w:t xml:space="preserve"> těsto r</w:t>
      </w:r>
      <w:r>
        <w:rPr>
          <w:rFonts w:ascii="Times New Roman" w:hAnsi="Times New Roman" w:cs="Times New Roman"/>
          <w:sz w:val="24"/>
          <w:szCs w:val="24"/>
        </w:rPr>
        <w:t xml:space="preserve">ozdělíme </w:t>
      </w:r>
      <w:r w:rsidR="003F5CFE">
        <w:rPr>
          <w:rFonts w:ascii="Times New Roman" w:hAnsi="Times New Roman" w:cs="Times New Roman"/>
          <w:sz w:val="24"/>
          <w:szCs w:val="24"/>
        </w:rPr>
        <w:t>na dílky, ztužíme a necháme vykynout. Po částečném vykynutí rozválíme do tvaru koláčů cca 20cm, dáme na mastný plech. Po vykynutí potřeme rozředěným vejcem, posypeme drobenkou.</w:t>
      </w:r>
    </w:p>
    <w:p w:rsidR="003F5CFE" w:rsidRDefault="003F5CFE" w:rsidP="00DE433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Pečeme při 200-220°C, vychladíme. Podélně je v polovině rozkrojíme, naplníme tukovým vanilkovým krémem.</w:t>
      </w:r>
    </w:p>
    <w:p w:rsidR="003F5CFE" w:rsidRDefault="003F5CFE" w:rsidP="00DE433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F5CFE" w:rsidRDefault="003F5CFE" w:rsidP="00DE433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F5CFE" w:rsidRDefault="003F5CFE" w:rsidP="003F5CF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Cukrářské koblihy- </w:t>
      </w:r>
      <w:r>
        <w:rPr>
          <w:rFonts w:ascii="Times New Roman" w:hAnsi="Times New Roman" w:cs="Times New Roman"/>
          <w:sz w:val="24"/>
          <w:szCs w:val="24"/>
        </w:rPr>
        <w:t>mají kulovitý tvar, světle hnědé barvy, na obvodu světlý proužek. Na povrchu sypaný moučkovým cukrem</w:t>
      </w:r>
      <w:r w:rsidR="00E82B3A">
        <w:rPr>
          <w:rFonts w:ascii="Times New Roman" w:hAnsi="Times New Roman" w:cs="Times New Roman"/>
          <w:sz w:val="24"/>
          <w:szCs w:val="24"/>
        </w:rPr>
        <w:t xml:space="preserve"> nebo zdobené CKP. Na řezu je výrobek pružný, vláčný, pórovitý, naplněný džemem. Světlý proužek vzniká, jeli těsto dobře nakynuté a má dostatečné množství tuku v nádobě na smažení. Obsahuje oxid uhličitý, který je lehčí než tuk, proto plave.</w:t>
      </w:r>
    </w:p>
    <w:p w:rsidR="00E82B3A" w:rsidRDefault="00E82B3A" w:rsidP="00E82B3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Suroviny:</w:t>
      </w:r>
      <w:r>
        <w:rPr>
          <w:rFonts w:ascii="Times New Roman" w:hAnsi="Times New Roman" w:cs="Times New Roman"/>
          <w:sz w:val="24"/>
          <w:szCs w:val="24"/>
        </w:rPr>
        <w:t xml:space="preserve"> mouka hladká a hrubá, mléko, cukr, olej, žloutky, </w:t>
      </w:r>
      <w:r w:rsidRPr="00CF4AAD">
        <w:rPr>
          <w:rFonts w:ascii="Times New Roman" w:hAnsi="Times New Roman" w:cs="Times New Roman"/>
          <w:b/>
          <w:sz w:val="24"/>
          <w:szCs w:val="24"/>
        </w:rPr>
        <w:t>rum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citropata</w:t>
      </w:r>
      <w:proofErr w:type="spellEnd"/>
      <w:r>
        <w:rPr>
          <w:rFonts w:ascii="Times New Roman" w:hAnsi="Times New Roman" w:cs="Times New Roman"/>
          <w:sz w:val="24"/>
          <w:szCs w:val="24"/>
        </w:rPr>
        <w:t>, droždí</w:t>
      </w:r>
    </w:p>
    <w:p w:rsidR="00951725" w:rsidRDefault="0040042B" w:rsidP="00E82B3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TP: </w:t>
      </w:r>
      <w:r>
        <w:rPr>
          <w:rFonts w:ascii="Times New Roman" w:hAnsi="Times New Roman" w:cs="Times New Roman"/>
          <w:sz w:val="24"/>
          <w:szCs w:val="24"/>
        </w:rPr>
        <w:t xml:space="preserve">vykynuté těsto rozválíme na plát cca 1cm, vypícháme kroužky, do středu dáme </w:t>
      </w:r>
      <w:r w:rsidR="009B2893">
        <w:rPr>
          <w:rFonts w:ascii="Times New Roman" w:hAnsi="Times New Roman" w:cs="Times New Roman"/>
          <w:sz w:val="24"/>
          <w:szCs w:val="24"/>
        </w:rPr>
        <w:t>džem. Druhým kolečkem přiklopíme, přitisknutím spojíme, menším vypichovátkem vykrojíme bochánky a necháme vykynout na poprášených deskách. Během kynutí ometeme mouku a otočíme, aby vykynuli stejně.</w:t>
      </w:r>
    </w:p>
    <w:p w:rsidR="009B2893" w:rsidRPr="009B2893" w:rsidRDefault="009B2893" w:rsidP="00E82B3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vykynutí smažíme v rozpáleném tuku cca150°C, po obou stranách do zlatova, po vychladnutí sypeme moučkovým cukrem.</w:t>
      </w:r>
    </w:p>
    <w:p w:rsidR="003F5CFE" w:rsidRDefault="003F5CFE" w:rsidP="00DE433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F5CFE" w:rsidRPr="00CF4AAD" w:rsidRDefault="009B2893" w:rsidP="00DE433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B2893">
        <w:rPr>
          <w:rFonts w:ascii="Times New Roman" w:hAnsi="Times New Roman" w:cs="Times New Roman"/>
          <w:b/>
          <w:sz w:val="24"/>
          <w:szCs w:val="24"/>
        </w:rPr>
        <w:t>TP 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AAD">
        <w:rPr>
          <w:rFonts w:ascii="Times New Roman" w:hAnsi="Times New Roman" w:cs="Times New Roman"/>
          <w:sz w:val="24"/>
          <w:szCs w:val="24"/>
        </w:rPr>
        <w:t>těsto rozdělíme na stejné kousky, vykulíme ho, necháme vykynout a osmažíme z obou stran. Po usmažení plníme pístovou plničkou, vychladlé sypeme moučkovým cukrem.</w:t>
      </w:r>
    </w:p>
    <w:p w:rsidR="003F5CFE" w:rsidRDefault="00CF4AAD" w:rsidP="00DE433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 se přidává, abychom zabránili nadměrnému nasakování tuku.</w:t>
      </w:r>
    </w:p>
    <w:p w:rsidR="00CF4AAD" w:rsidRPr="00CF4AAD" w:rsidRDefault="00CF4AAD" w:rsidP="00CF4AAD">
      <w:pPr>
        <w:rPr>
          <w:rFonts w:ascii="Times New Roman" w:hAnsi="Times New Roman" w:cs="Times New Roman"/>
          <w:sz w:val="24"/>
          <w:szCs w:val="24"/>
        </w:rPr>
      </w:pPr>
    </w:p>
    <w:p w:rsidR="00CF4AAD" w:rsidRPr="00CF4AAD" w:rsidRDefault="00CF4AAD" w:rsidP="00CF4AAD">
      <w:pPr>
        <w:rPr>
          <w:rFonts w:ascii="Times New Roman" w:hAnsi="Times New Roman" w:cs="Times New Roman"/>
          <w:sz w:val="24"/>
          <w:szCs w:val="24"/>
        </w:rPr>
      </w:pPr>
    </w:p>
    <w:p w:rsidR="00CF4AAD" w:rsidRDefault="00CF4AAD" w:rsidP="00CF4AA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Berlínské koblihy- </w:t>
      </w:r>
      <w:r>
        <w:rPr>
          <w:rFonts w:ascii="Times New Roman" w:hAnsi="Times New Roman" w:cs="Times New Roman"/>
          <w:sz w:val="24"/>
          <w:szCs w:val="24"/>
        </w:rPr>
        <w:t>na výrobu se používá směs na koblihy</w:t>
      </w:r>
    </w:p>
    <w:p w:rsidR="00CF4AAD" w:rsidRDefault="00CF4AAD" w:rsidP="00CF4AA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Suroviny:</w:t>
      </w:r>
      <w:r>
        <w:rPr>
          <w:rFonts w:ascii="Times New Roman" w:hAnsi="Times New Roman" w:cs="Times New Roman"/>
          <w:sz w:val="24"/>
          <w:szCs w:val="24"/>
        </w:rPr>
        <w:t xml:space="preserve"> směs na koblihy, droždí, vejce, voda</w:t>
      </w:r>
    </w:p>
    <w:p w:rsidR="00CF4AAD" w:rsidRDefault="00CF4AAD" w:rsidP="00CF4AAD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TP:</w:t>
      </w:r>
      <w:r>
        <w:rPr>
          <w:rFonts w:ascii="Times New Roman" w:hAnsi="Times New Roman" w:cs="Times New Roman"/>
          <w:sz w:val="24"/>
          <w:szCs w:val="24"/>
        </w:rPr>
        <w:t xml:space="preserve"> všechny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suroviny smícháme v hladké </w:t>
      </w:r>
      <w:proofErr w:type="gramStart"/>
      <w:r>
        <w:rPr>
          <w:rFonts w:ascii="Times New Roman" w:hAnsi="Times New Roman" w:cs="Times New Roman"/>
          <w:sz w:val="24"/>
          <w:szCs w:val="24"/>
        </w:rPr>
        <w:t>těsto, necháme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vykynout, vytvarujeme, necháme zase vykynout, usmažíme v oleji.</w:t>
      </w:r>
    </w:p>
    <w:p w:rsidR="00CF4AAD" w:rsidRPr="00CF4AAD" w:rsidRDefault="00CF4AAD" w:rsidP="00CF4AAD">
      <w:pPr>
        <w:rPr>
          <w:rFonts w:ascii="Times New Roman" w:hAnsi="Times New Roman" w:cs="Times New Roman"/>
          <w:sz w:val="24"/>
          <w:szCs w:val="24"/>
        </w:rPr>
      </w:pPr>
    </w:p>
    <w:p w:rsidR="00CF4AAD" w:rsidRDefault="00CF4AAD" w:rsidP="00CF4AA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F4AAD" w:rsidRDefault="00AD5CC4" w:rsidP="00CF4AA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Bavorské vdolky- </w:t>
      </w:r>
      <w:r w:rsidRPr="00AD5CC4">
        <w:rPr>
          <w:rFonts w:ascii="Times New Roman" w:hAnsi="Times New Roman" w:cs="Times New Roman"/>
          <w:sz w:val="24"/>
          <w:szCs w:val="24"/>
        </w:rPr>
        <w:t>těsto je stejné jak na koblihy</w:t>
      </w:r>
    </w:p>
    <w:p w:rsidR="00AD5CC4" w:rsidRDefault="00AD5CC4" w:rsidP="00AD5CC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TP:</w:t>
      </w:r>
      <w:r>
        <w:rPr>
          <w:rFonts w:ascii="Times New Roman" w:hAnsi="Times New Roman" w:cs="Times New Roman"/>
          <w:sz w:val="24"/>
          <w:szCs w:val="24"/>
        </w:rPr>
        <w:t xml:space="preserve"> z těsta se udělají bochánky, nechají se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vykynout. </w:t>
      </w:r>
      <w:proofErr w:type="gramEnd"/>
      <w:r>
        <w:rPr>
          <w:rFonts w:ascii="Times New Roman" w:hAnsi="Times New Roman" w:cs="Times New Roman"/>
          <w:sz w:val="24"/>
          <w:szCs w:val="24"/>
        </w:rPr>
        <w:t>Před smažením se udělá uprostřed důlek a osmaží se z obou stran. Po usmažení se plní povidly (marmeládou), zdobí se tvarohovou náplní (šlehačka).</w:t>
      </w:r>
    </w:p>
    <w:p w:rsidR="00AD5CC4" w:rsidRDefault="00AD5CC4" w:rsidP="00AD5CC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D5CC4" w:rsidRDefault="00AD5CC4" w:rsidP="00AD5CC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Langoše- </w:t>
      </w:r>
      <w:r>
        <w:rPr>
          <w:rFonts w:ascii="Times New Roman" w:hAnsi="Times New Roman" w:cs="Times New Roman"/>
          <w:sz w:val="24"/>
          <w:szCs w:val="24"/>
        </w:rPr>
        <w:t>připravují se sladké a slané</w:t>
      </w:r>
    </w:p>
    <w:p w:rsidR="005C22D0" w:rsidRDefault="005C22D0" w:rsidP="005C22D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dohotovení se používá cukr moučka, skořice, džem nebo kečup, česnek, sýr, tatarka</w:t>
      </w:r>
    </w:p>
    <w:p w:rsidR="005C22D0" w:rsidRDefault="005C22D0" w:rsidP="005C22D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TP: </w:t>
      </w:r>
      <w:r>
        <w:rPr>
          <w:rFonts w:ascii="Times New Roman" w:hAnsi="Times New Roman" w:cs="Times New Roman"/>
          <w:sz w:val="24"/>
          <w:szCs w:val="24"/>
        </w:rPr>
        <w:t>vykynuté bochánky roztáhneme do placičky a osmažíme s obou stran</w:t>
      </w:r>
    </w:p>
    <w:p w:rsidR="005C22D0" w:rsidRDefault="005C22D0" w:rsidP="005C22D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123F8" w:rsidRDefault="003123F8" w:rsidP="005C22D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C22D0" w:rsidRPr="00E814E0" w:rsidRDefault="005C22D0" w:rsidP="005C22D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C22D0">
        <w:rPr>
          <w:rFonts w:ascii="Times New Roman" w:hAnsi="Times New Roman" w:cs="Times New Roman"/>
          <w:b/>
          <w:sz w:val="24"/>
          <w:szCs w:val="24"/>
        </w:rPr>
        <w:t>Banketní kynuté slané pečivo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jsou malé houstičky, rohlíčky, pletýnky, žemličky</w:t>
      </w:r>
      <w:proofErr w:type="gramStart"/>
      <w:r>
        <w:rPr>
          <w:rFonts w:ascii="Times New Roman" w:hAnsi="Times New Roman" w:cs="Times New Roman"/>
          <w:sz w:val="24"/>
          <w:szCs w:val="24"/>
        </w:rPr>
        <w:t>….a jiné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tvary se světlím povrchem a různým sypáním. Vyrábí se z tužšího těsta, peče se při teplotě 250°C</w:t>
      </w:r>
      <w:r w:rsidR="00E814E0">
        <w:rPr>
          <w:rFonts w:ascii="Times New Roman" w:hAnsi="Times New Roman" w:cs="Times New Roman"/>
          <w:sz w:val="24"/>
          <w:szCs w:val="24"/>
        </w:rPr>
        <w:t>. Je to doplněk studené a teplé kuchyně.</w:t>
      </w:r>
    </w:p>
    <w:p w:rsidR="00E814E0" w:rsidRDefault="00E814E0" w:rsidP="00E814E0">
      <w:pPr>
        <w:rPr>
          <w:rFonts w:ascii="Times New Roman" w:hAnsi="Times New Roman" w:cs="Times New Roman"/>
          <w:b/>
          <w:sz w:val="24"/>
          <w:szCs w:val="24"/>
        </w:rPr>
      </w:pPr>
    </w:p>
    <w:p w:rsidR="00E814E0" w:rsidRPr="00E814E0" w:rsidRDefault="00E814E0" w:rsidP="00E814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Briošky- </w:t>
      </w:r>
      <w:r>
        <w:rPr>
          <w:rFonts w:ascii="Times New Roman" w:hAnsi="Times New Roman" w:cs="Times New Roman"/>
          <w:sz w:val="24"/>
          <w:szCs w:val="24"/>
        </w:rPr>
        <w:t>jsou světle žluté barvy, středně tuhé konzistence, slané chuti, vůně po alkoholovém kvašení. Doporučuje se používat nejkvalitnější mouky s vyšším obsahem lepku.</w:t>
      </w:r>
    </w:p>
    <w:p w:rsidR="00E814E0" w:rsidRDefault="00E814E0" w:rsidP="00E814E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123F8" w:rsidRPr="00E814E0" w:rsidRDefault="003123F8" w:rsidP="00E814E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E814E0" w:rsidRPr="00823724" w:rsidRDefault="00E814E0" w:rsidP="00E814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Bratislavské rohlíčky- </w:t>
      </w:r>
      <w:r w:rsidR="00F959F5">
        <w:rPr>
          <w:rFonts w:ascii="Times New Roman" w:hAnsi="Times New Roman" w:cs="Times New Roman"/>
          <w:sz w:val="24"/>
          <w:szCs w:val="24"/>
        </w:rPr>
        <w:t xml:space="preserve">mají podkovitý tvar, zlatohnědou barvu a popraskaným povrchem. Uvnitř je náplň (ořechová, maková…..). Těsto je </w:t>
      </w:r>
      <w:r w:rsidR="00823724">
        <w:rPr>
          <w:rFonts w:ascii="Times New Roman" w:hAnsi="Times New Roman" w:cs="Times New Roman"/>
          <w:sz w:val="24"/>
          <w:szCs w:val="24"/>
        </w:rPr>
        <w:t>tučné, s menším obsahem cukru. Zpracovává se bez kynutí. Peče se 200-220°C.</w:t>
      </w:r>
    </w:p>
    <w:p w:rsidR="00823724" w:rsidRDefault="00823724" w:rsidP="00823724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123F8" w:rsidRPr="00823724" w:rsidRDefault="003123F8" w:rsidP="00823724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23724" w:rsidRDefault="00823724" w:rsidP="008237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Vady: </w:t>
      </w:r>
    </w:p>
    <w:p w:rsidR="00823724" w:rsidRDefault="00823724" w:rsidP="00823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23724">
        <w:rPr>
          <w:rFonts w:ascii="Times New Roman" w:hAnsi="Times New Roman" w:cs="Times New Roman"/>
          <w:sz w:val="24"/>
          <w:szCs w:val="24"/>
        </w:rPr>
        <w:t>těsto špatně kyne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23724">
        <w:rPr>
          <w:rFonts w:ascii="Times New Roman" w:hAnsi="Times New Roman" w:cs="Times New Roman"/>
          <w:sz w:val="24"/>
          <w:szCs w:val="24"/>
        </w:rPr>
        <w:t>špatné droždí</w:t>
      </w:r>
      <w:r>
        <w:rPr>
          <w:rFonts w:ascii="Times New Roman" w:hAnsi="Times New Roman" w:cs="Times New Roman"/>
          <w:sz w:val="24"/>
          <w:szCs w:val="24"/>
        </w:rPr>
        <w:t>, kvásek zalitý horkým mlékem</w:t>
      </w:r>
    </w:p>
    <w:p w:rsidR="00823724" w:rsidRDefault="00823724" w:rsidP="00823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2DD">
        <w:rPr>
          <w:rFonts w:ascii="Times New Roman" w:hAnsi="Times New Roman" w:cs="Times New Roman"/>
          <w:sz w:val="24"/>
          <w:szCs w:val="24"/>
        </w:rPr>
        <w:t xml:space="preserve">těsto se při pečení nestejnoměrně zabarvuje- nerozpuštěný </w:t>
      </w:r>
      <w:r w:rsidR="00B9186F">
        <w:rPr>
          <w:rFonts w:ascii="Times New Roman" w:hAnsi="Times New Roman" w:cs="Times New Roman"/>
          <w:sz w:val="24"/>
          <w:szCs w:val="24"/>
        </w:rPr>
        <w:t>cukr (hrubý krystal)</w:t>
      </w:r>
    </w:p>
    <w:p w:rsidR="00B9186F" w:rsidRDefault="00B9186F" w:rsidP="00823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výrobky se při pečení trhají- usazené na horké plechy</w:t>
      </w:r>
    </w:p>
    <w:p w:rsidR="00B9186F" w:rsidRDefault="00B9186F" w:rsidP="00823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výrobky jsou malé, tuhé, málo pórovité- málo vykynuté těsto</w:t>
      </w:r>
    </w:p>
    <w:p w:rsidR="00B9186F" w:rsidRDefault="00B9186F" w:rsidP="00823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výrobky jsou nízké s velkými póry- malá teplota pece nebo překynuté</w:t>
      </w:r>
    </w:p>
    <w:p w:rsidR="00B9186F" w:rsidRDefault="00B9186F" w:rsidP="00823724">
      <w:pPr>
        <w:rPr>
          <w:rFonts w:ascii="Times New Roman" w:hAnsi="Times New Roman" w:cs="Times New Roman"/>
          <w:sz w:val="24"/>
          <w:szCs w:val="24"/>
        </w:rPr>
      </w:pPr>
    </w:p>
    <w:p w:rsidR="003123F8" w:rsidRDefault="003123F8" w:rsidP="00823724">
      <w:pPr>
        <w:rPr>
          <w:rFonts w:ascii="Times New Roman" w:hAnsi="Times New Roman" w:cs="Times New Roman"/>
          <w:b/>
          <w:sz w:val="28"/>
          <w:szCs w:val="28"/>
        </w:rPr>
      </w:pPr>
    </w:p>
    <w:p w:rsidR="003123F8" w:rsidRDefault="003123F8" w:rsidP="00823724">
      <w:pPr>
        <w:rPr>
          <w:rFonts w:ascii="Times New Roman" w:hAnsi="Times New Roman" w:cs="Times New Roman"/>
          <w:b/>
          <w:sz w:val="32"/>
          <w:szCs w:val="32"/>
        </w:rPr>
      </w:pPr>
    </w:p>
    <w:p w:rsidR="00B9186F" w:rsidRDefault="003123F8" w:rsidP="00823724">
      <w:pPr>
        <w:rPr>
          <w:rFonts w:ascii="Times New Roman" w:hAnsi="Times New Roman" w:cs="Times New Roman"/>
          <w:b/>
          <w:sz w:val="32"/>
          <w:szCs w:val="32"/>
        </w:rPr>
      </w:pPr>
      <w:r w:rsidRPr="003123F8">
        <w:rPr>
          <w:rFonts w:ascii="Times New Roman" w:hAnsi="Times New Roman" w:cs="Times New Roman"/>
          <w:b/>
          <w:sz w:val="32"/>
          <w:szCs w:val="32"/>
        </w:rPr>
        <w:t>Plundrové těsto</w:t>
      </w:r>
    </w:p>
    <w:p w:rsidR="00375DC0" w:rsidRDefault="00375DC0" w:rsidP="00823724">
      <w:pPr>
        <w:rPr>
          <w:rFonts w:ascii="Times New Roman" w:hAnsi="Times New Roman" w:cs="Times New Roman"/>
          <w:b/>
          <w:sz w:val="32"/>
          <w:szCs w:val="32"/>
        </w:rPr>
      </w:pPr>
    </w:p>
    <w:p w:rsidR="003123F8" w:rsidRDefault="003123F8" w:rsidP="00823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to kombinace kynutého a listového těst</w:t>
      </w:r>
      <w:r w:rsidR="00375DC0">
        <w:rPr>
          <w:rFonts w:ascii="Times New Roman" w:hAnsi="Times New Roman" w:cs="Times New Roman"/>
          <w:sz w:val="24"/>
          <w:szCs w:val="24"/>
        </w:rPr>
        <w:t>a (tukový čtverec)</w:t>
      </w:r>
    </w:p>
    <w:p w:rsidR="003123F8" w:rsidRDefault="003123F8" w:rsidP="00823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to těsto, které se vyrábí podobně jako listové těsto. </w:t>
      </w:r>
    </w:p>
    <w:p w:rsidR="003123F8" w:rsidRDefault="003123F8" w:rsidP="00823724">
      <w:pPr>
        <w:rPr>
          <w:rFonts w:ascii="Times New Roman" w:hAnsi="Times New Roman" w:cs="Times New Roman"/>
          <w:sz w:val="24"/>
          <w:szCs w:val="24"/>
        </w:rPr>
      </w:pPr>
    </w:p>
    <w:p w:rsidR="003123F8" w:rsidRDefault="003123F8" w:rsidP="00823724">
      <w:pPr>
        <w:rPr>
          <w:rFonts w:ascii="Times New Roman" w:hAnsi="Times New Roman" w:cs="Times New Roman"/>
          <w:sz w:val="24"/>
          <w:szCs w:val="24"/>
        </w:rPr>
      </w:pPr>
      <w:r w:rsidRPr="00375DC0">
        <w:rPr>
          <w:rFonts w:ascii="Times New Roman" w:hAnsi="Times New Roman" w:cs="Times New Roman"/>
          <w:b/>
          <w:sz w:val="24"/>
          <w:szCs w:val="24"/>
        </w:rPr>
        <w:t xml:space="preserve">Výrobní postup se skládá </w:t>
      </w:r>
      <w:proofErr w:type="gramStart"/>
      <w:r w:rsidRPr="00375DC0">
        <w:rPr>
          <w:rFonts w:ascii="Times New Roman" w:hAnsi="Times New Roman" w:cs="Times New Roman"/>
          <w:b/>
          <w:sz w:val="24"/>
          <w:szCs w:val="24"/>
        </w:rPr>
        <w:t>z</w:t>
      </w:r>
      <w:r w:rsidR="00375DC0" w:rsidRPr="00375DC0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="00375DC0" w:rsidRPr="00375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DC0">
        <w:rPr>
          <w:rFonts w:ascii="Times New Roman" w:hAnsi="Times New Roman" w:cs="Times New Roman"/>
          <w:b/>
          <w:sz w:val="24"/>
          <w:szCs w:val="24"/>
        </w:rPr>
        <w:t>3 fází</w:t>
      </w:r>
      <w:r>
        <w:rPr>
          <w:rFonts w:ascii="Times New Roman" w:hAnsi="Times New Roman" w:cs="Times New Roman"/>
          <w:sz w:val="24"/>
          <w:szCs w:val="24"/>
        </w:rPr>
        <w:t>: -příprava kynutého těsta</w:t>
      </w:r>
    </w:p>
    <w:p w:rsidR="003123F8" w:rsidRDefault="003123F8" w:rsidP="003123F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-příprava tukové části- cihle</w:t>
      </w:r>
    </w:p>
    <w:p w:rsidR="00375DC0" w:rsidRDefault="00375DC0" w:rsidP="003123F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- balení tukového čtverce do kynutého těsta, provalování</w:t>
      </w:r>
    </w:p>
    <w:p w:rsidR="00375DC0" w:rsidRDefault="00375DC0" w:rsidP="003123F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75DC0" w:rsidRDefault="00375DC0" w:rsidP="00375DC0">
      <w:pPr>
        <w:rPr>
          <w:rFonts w:ascii="Times New Roman" w:hAnsi="Times New Roman" w:cs="Times New Roman"/>
          <w:sz w:val="24"/>
          <w:szCs w:val="24"/>
        </w:rPr>
      </w:pPr>
      <w:r w:rsidRPr="00375DC0">
        <w:rPr>
          <w:rFonts w:ascii="Times New Roman" w:hAnsi="Times New Roman" w:cs="Times New Roman"/>
          <w:b/>
          <w:sz w:val="24"/>
          <w:szCs w:val="24"/>
        </w:rPr>
        <w:t>Vlastnosti: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těsto je světle žluté barvy, stejnorodé středně tuhé, neroztékavé konzistence. Na řezu jsou vidět světlejší tukové </w:t>
      </w:r>
      <w:r w:rsidR="004C2B22">
        <w:rPr>
          <w:rFonts w:ascii="Times New Roman" w:hAnsi="Times New Roman" w:cs="Times New Roman"/>
          <w:sz w:val="24"/>
          <w:szCs w:val="24"/>
        </w:rPr>
        <w:t>vrstvy. Chuť a vůně ty</w:t>
      </w:r>
      <w:r w:rsidR="00452774">
        <w:rPr>
          <w:rFonts w:ascii="Times New Roman" w:hAnsi="Times New Roman" w:cs="Times New Roman"/>
          <w:sz w:val="24"/>
          <w:szCs w:val="24"/>
        </w:rPr>
        <w:t>pická pro kynuté pečivo. V cukrářských provozech se vyrábějí převážně koláče, šneky,……</w:t>
      </w:r>
    </w:p>
    <w:p w:rsidR="00452774" w:rsidRDefault="00452774" w:rsidP="00375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Suroviny: </w:t>
      </w:r>
      <w:r>
        <w:rPr>
          <w:rFonts w:ascii="Times New Roman" w:hAnsi="Times New Roman" w:cs="Times New Roman"/>
          <w:sz w:val="24"/>
          <w:szCs w:val="24"/>
        </w:rPr>
        <w:t xml:space="preserve">hladká a hrubá mouka, cukr, margarín, vejce, droždí,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citropasta</w:t>
      </w:r>
      <w:proofErr w:type="spellEnd"/>
      <w:r>
        <w:rPr>
          <w:rFonts w:ascii="Times New Roman" w:hAnsi="Times New Roman" w:cs="Times New Roman"/>
          <w:sz w:val="24"/>
          <w:szCs w:val="24"/>
        </w:rPr>
        <w:t>, vanilín, mléko, sůl</w:t>
      </w:r>
    </w:p>
    <w:p w:rsidR="00452774" w:rsidRDefault="00452774" w:rsidP="00375DC0">
      <w:pPr>
        <w:rPr>
          <w:rFonts w:ascii="Times New Roman" w:hAnsi="Times New Roman" w:cs="Times New Roman"/>
          <w:sz w:val="24"/>
          <w:szCs w:val="24"/>
        </w:rPr>
      </w:pPr>
    </w:p>
    <w:p w:rsidR="00452774" w:rsidRDefault="00452774" w:rsidP="00375DC0">
      <w:pPr>
        <w:rPr>
          <w:rFonts w:ascii="Times New Roman" w:hAnsi="Times New Roman" w:cs="Times New Roman"/>
          <w:sz w:val="24"/>
          <w:szCs w:val="24"/>
        </w:rPr>
      </w:pPr>
      <w:r w:rsidRPr="00452774">
        <w:rPr>
          <w:rFonts w:ascii="Times New Roman" w:hAnsi="Times New Roman" w:cs="Times New Roman"/>
          <w:b/>
          <w:sz w:val="24"/>
          <w:szCs w:val="24"/>
        </w:rPr>
        <w:t xml:space="preserve">TP: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93ADD">
        <w:rPr>
          <w:rFonts w:ascii="Times New Roman" w:hAnsi="Times New Roman" w:cs="Times New Roman"/>
          <w:sz w:val="24"/>
          <w:szCs w:val="24"/>
        </w:rPr>
        <w:t xml:space="preserve"> </w:t>
      </w:r>
      <w:r w:rsidR="00F93ADD">
        <w:rPr>
          <w:rFonts w:ascii="Times New Roman" w:hAnsi="Times New Roman" w:cs="Times New Roman"/>
          <w:sz w:val="24"/>
          <w:szCs w:val="24"/>
          <w:u w:val="single"/>
        </w:rPr>
        <w:t xml:space="preserve">příprava kynutého těsta- </w:t>
      </w:r>
      <w:r w:rsidR="00F93ADD">
        <w:rPr>
          <w:rFonts w:ascii="Times New Roman" w:hAnsi="Times New Roman" w:cs="Times New Roman"/>
          <w:sz w:val="24"/>
          <w:szCs w:val="24"/>
        </w:rPr>
        <w:t>vlažné mléko, část cukru, droždí, část mouky= kvásek</w:t>
      </w:r>
    </w:p>
    <w:p w:rsidR="00F93ADD" w:rsidRDefault="00F93ADD" w:rsidP="00375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</w:t>
      </w:r>
      <w:r w:rsidR="00BC022B">
        <w:rPr>
          <w:rFonts w:ascii="Times New Roman" w:hAnsi="Times New Roman" w:cs="Times New Roman"/>
          <w:sz w:val="24"/>
          <w:szCs w:val="24"/>
          <w:u w:val="single"/>
        </w:rPr>
        <w:t xml:space="preserve">příprava tukové části- </w:t>
      </w:r>
      <w:r w:rsidR="00BC022B">
        <w:rPr>
          <w:rFonts w:ascii="Times New Roman" w:hAnsi="Times New Roman" w:cs="Times New Roman"/>
          <w:sz w:val="24"/>
          <w:szCs w:val="24"/>
        </w:rPr>
        <w:t>tuk určený k provalování zpracujeme s částí mouky= čtverec</w:t>
      </w:r>
    </w:p>
    <w:p w:rsidR="00BC022B" w:rsidRDefault="00BC022B" w:rsidP="00375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 </w:t>
      </w:r>
      <w:r>
        <w:rPr>
          <w:rFonts w:ascii="Times New Roman" w:hAnsi="Times New Roman" w:cs="Times New Roman"/>
          <w:sz w:val="24"/>
          <w:szCs w:val="24"/>
          <w:u w:val="single"/>
        </w:rPr>
        <w:t>dohotovení</w:t>
      </w:r>
      <w:r w:rsidR="00723B59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723B59">
        <w:rPr>
          <w:rFonts w:ascii="Times New Roman" w:hAnsi="Times New Roman" w:cs="Times New Roman"/>
          <w:sz w:val="24"/>
          <w:szCs w:val="24"/>
        </w:rPr>
        <w:t>vykynutý kvásek, zbývající mouka, rozpuštěný tuk a ostatní suroviny propracujeme v hladké těsto. Necháme zrát při nižší teplotě (18-20°C). Těsto ztužíme, rozválíme do kříže a zpracováváme jako listové těsto, překládáme a dále zpracováváme.</w:t>
      </w:r>
    </w:p>
    <w:p w:rsidR="00723B59" w:rsidRDefault="00723B59" w:rsidP="00375DC0">
      <w:pPr>
        <w:rPr>
          <w:rFonts w:ascii="Times New Roman" w:hAnsi="Times New Roman" w:cs="Times New Roman"/>
          <w:sz w:val="24"/>
          <w:szCs w:val="24"/>
        </w:rPr>
      </w:pPr>
    </w:p>
    <w:p w:rsidR="00723B59" w:rsidRDefault="00723B59" w:rsidP="00375D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Výrobky: </w:t>
      </w:r>
    </w:p>
    <w:p w:rsidR="00375DC0" w:rsidRDefault="00723B59" w:rsidP="008043C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3B59">
        <w:rPr>
          <w:rFonts w:ascii="Times New Roman" w:hAnsi="Times New Roman" w:cs="Times New Roman"/>
          <w:b/>
          <w:sz w:val="24"/>
          <w:szCs w:val="24"/>
        </w:rPr>
        <w:t xml:space="preserve">Plundrové koláče- </w:t>
      </w:r>
      <w:r w:rsidRPr="00723B59">
        <w:rPr>
          <w:rFonts w:ascii="Times New Roman" w:hAnsi="Times New Roman" w:cs="Times New Roman"/>
          <w:sz w:val="24"/>
          <w:szCs w:val="24"/>
        </w:rPr>
        <w:t>mají čtvercový tvar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3B59">
        <w:rPr>
          <w:rFonts w:ascii="Times New Roman" w:hAnsi="Times New Roman" w:cs="Times New Roman"/>
          <w:sz w:val="24"/>
          <w:szCs w:val="24"/>
        </w:rPr>
        <w:t>uzavřených šátečků</w:t>
      </w:r>
      <w:r>
        <w:rPr>
          <w:rFonts w:ascii="Times New Roman" w:hAnsi="Times New Roman" w:cs="Times New Roman"/>
          <w:sz w:val="24"/>
          <w:szCs w:val="24"/>
        </w:rPr>
        <w:t>, uvnitř náplň, na povrchu drobenka</w:t>
      </w:r>
    </w:p>
    <w:p w:rsidR="00723B59" w:rsidRDefault="00723B59" w:rsidP="00723B5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TP:</w:t>
      </w:r>
      <w:r>
        <w:rPr>
          <w:rFonts w:ascii="Times New Roman" w:hAnsi="Times New Roman" w:cs="Times New Roman"/>
          <w:sz w:val="24"/>
          <w:szCs w:val="24"/>
        </w:rPr>
        <w:t xml:space="preserve"> těsto rozválíme, nařežeme 9x9 cm. Do středu </w:t>
      </w:r>
      <w:r w:rsidR="00BE7AF4">
        <w:rPr>
          <w:rFonts w:ascii="Times New Roman" w:hAnsi="Times New Roman" w:cs="Times New Roman"/>
          <w:sz w:val="24"/>
          <w:szCs w:val="24"/>
        </w:rPr>
        <w:t>dáme náplň, okraje potřeme rozředěným vejcem, dvě protilehlé strany dáme do středu a promáčkneme, potřeme vejcem, posypeme drobenkou.</w:t>
      </w:r>
    </w:p>
    <w:p w:rsidR="00BE7AF4" w:rsidRDefault="00BE7AF4" w:rsidP="00723B5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Pečeme:</w:t>
      </w:r>
      <w:r>
        <w:rPr>
          <w:rFonts w:ascii="Times New Roman" w:hAnsi="Times New Roman" w:cs="Times New Roman"/>
          <w:sz w:val="24"/>
          <w:szCs w:val="24"/>
        </w:rPr>
        <w:t xml:space="preserve"> při 180-210°C</w:t>
      </w:r>
    </w:p>
    <w:p w:rsidR="00BE7AF4" w:rsidRDefault="00BE7AF4" w:rsidP="00723B5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E7AF4" w:rsidRDefault="00BE7AF4" w:rsidP="00723B5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E7AF4" w:rsidRPr="00BE7AF4" w:rsidRDefault="00BE7AF4" w:rsidP="00BE7AF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Plundrový šnek-</w:t>
      </w:r>
      <w:r>
        <w:rPr>
          <w:rFonts w:ascii="Times New Roman" w:hAnsi="Times New Roman" w:cs="Times New Roman"/>
          <w:sz w:val="24"/>
          <w:szCs w:val="24"/>
        </w:rPr>
        <w:t xml:space="preserve"> má to tvar spirály</w:t>
      </w:r>
    </w:p>
    <w:p w:rsidR="00BE7AF4" w:rsidRDefault="00BE7AF4" w:rsidP="00BE7AF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TP: </w:t>
      </w:r>
      <w:r>
        <w:rPr>
          <w:rFonts w:ascii="Times New Roman" w:hAnsi="Times New Roman" w:cs="Times New Roman"/>
          <w:sz w:val="24"/>
          <w:szCs w:val="24"/>
        </w:rPr>
        <w:t>těsto rozválíme na obdélník, posypeme skořicí, cukrem, sekanými mandlemi a postříkáme rozpuštěným tukem. Stočíme do rolády a nakrájíme na plátky.</w:t>
      </w:r>
      <w:r w:rsidR="00BE356C">
        <w:rPr>
          <w:rFonts w:ascii="Times New Roman" w:hAnsi="Times New Roman" w:cs="Times New Roman"/>
          <w:sz w:val="24"/>
          <w:szCs w:val="24"/>
        </w:rPr>
        <w:t xml:space="preserve"> Dáme na plech, necháme vykynout a potřeme vejcem. Pečeme při 200-220°C. Po upečení ještě horké, poléváme fondánovou polevou.</w:t>
      </w:r>
    </w:p>
    <w:p w:rsidR="00BE356C" w:rsidRDefault="00BE356C" w:rsidP="00BE7AF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E356C" w:rsidRDefault="00BE356C" w:rsidP="00BE7AF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E356C" w:rsidRPr="00BE356C" w:rsidRDefault="00BE356C" w:rsidP="00BE356C">
      <w:pPr>
        <w:rPr>
          <w:rFonts w:ascii="Times New Roman" w:hAnsi="Times New Roman" w:cs="Times New Roman"/>
          <w:sz w:val="24"/>
          <w:szCs w:val="24"/>
        </w:rPr>
      </w:pPr>
    </w:p>
    <w:p w:rsidR="00BE356C" w:rsidRPr="00BE356C" w:rsidRDefault="00BE356C" w:rsidP="00BE35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BE356C">
        <w:rPr>
          <w:rFonts w:ascii="Times New Roman" w:hAnsi="Times New Roman" w:cs="Times New Roman"/>
          <w:b/>
          <w:sz w:val="24"/>
          <w:szCs w:val="24"/>
        </w:rPr>
        <w:t>evimix</w:t>
      </w:r>
      <w:proofErr w:type="spellEnd"/>
      <w:r w:rsidRPr="00BE356C">
        <w:rPr>
          <w:rFonts w:ascii="Times New Roman" w:hAnsi="Times New Roman" w:cs="Times New Roman"/>
          <w:b/>
          <w:sz w:val="24"/>
          <w:szCs w:val="24"/>
        </w:rPr>
        <w:t xml:space="preserve"> 2000- </w:t>
      </w:r>
      <w:r>
        <w:rPr>
          <w:rFonts w:ascii="Times New Roman" w:hAnsi="Times New Roman" w:cs="Times New Roman"/>
          <w:sz w:val="24"/>
          <w:szCs w:val="24"/>
        </w:rPr>
        <w:t xml:space="preserve">je práškový přípravek pro výrobu kynutých, plundrových i křehkých těst. </w:t>
      </w:r>
    </w:p>
    <w:p w:rsidR="00BE356C" w:rsidRDefault="00BE356C" w:rsidP="00BE356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Obsahuje mouku, tuk, cukr, olej, mléčný cukr, sůl, emulgátor, vaječný bílek, enzym, barvivo, zahušťovadlo, kyselina askorbová.</w:t>
      </w:r>
    </w:p>
    <w:p w:rsidR="00BE356C" w:rsidRDefault="00BE356C" w:rsidP="00BE356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Připravuje se smícháním se studenou vodou, vejci a droždím.</w:t>
      </w:r>
    </w:p>
    <w:p w:rsidR="00585F47" w:rsidRDefault="00585F47" w:rsidP="00BE356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85F47" w:rsidRDefault="00585F47" w:rsidP="00BE356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85F47" w:rsidRPr="00585F47" w:rsidRDefault="00585F47" w:rsidP="00585F47">
      <w:pPr>
        <w:pStyle w:val="Odstavecseseznamem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Zmrzliny</w:t>
      </w:r>
    </w:p>
    <w:p w:rsidR="00BE356C" w:rsidRPr="00BE7AF4" w:rsidRDefault="00BE356C" w:rsidP="00BE7AF4">
      <w:pPr>
        <w:pStyle w:val="Odstavecseseznam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7AF4" w:rsidRPr="00723B59" w:rsidRDefault="00BE7AF4" w:rsidP="00723B5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75DC0" w:rsidRPr="003123F8" w:rsidRDefault="00375DC0" w:rsidP="003123F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123F8" w:rsidRDefault="003123F8" w:rsidP="00823724">
      <w:pPr>
        <w:rPr>
          <w:rFonts w:ascii="Times New Roman" w:hAnsi="Times New Roman" w:cs="Times New Roman"/>
          <w:b/>
          <w:sz w:val="28"/>
          <w:szCs w:val="28"/>
        </w:rPr>
      </w:pPr>
    </w:p>
    <w:p w:rsidR="003123F8" w:rsidRPr="00B9186F" w:rsidRDefault="003123F8" w:rsidP="00823724">
      <w:pPr>
        <w:rPr>
          <w:rFonts w:ascii="Times New Roman" w:hAnsi="Times New Roman" w:cs="Times New Roman"/>
          <w:b/>
          <w:sz w:val="28"/>
          <w:szCs w:val="28"/>
        </w:rPr>
      </w:pPr>
    </w:p>
    <w:p w:rsidR="005C22D0" w:rsidRPr="005C22D0" w:rsidRDefault="005C22D0" w:rsidP="005C22D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D5CC4" w:rsidRDefault="00AD5CC4" w:rsidP="00AD5CC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D5CC4" w:rsidRDefault="00AD5CC4" w:rsidP="00AD5CC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D5CC4" w:rsidRPr="00CF4AAD" w:rsidRDefault="00AD5CC4" w:rsidP="00AD5CC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F4AAD" w:rsidRDefault="00CF4AAD" w:rsidP="00CF4AA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F4AAD" w:rsidRDefault="00CF4AAD" w:rsidP="00CF4AA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F4AAD" w:rsidRDefault="00CF4AAD" w:rsidP="00CF4AA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F4AAD" w:rsidRDefault="00CF4AAD" w:rsidP="00CF4AA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F4AAD" w:rsidRPr="00CF4AAD" w:rsidRDefault="00CF4AAD" w:rsidP="00CF4AA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F4AAD" w:rsidRDefault="00CF4AAD" w:rsidP="00DE433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F4AAD" w:rsidRDefault="00CF4AAD" w:rsidP="00DE433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F4AAD" w:rsidRDefault="00CF4AAD" w:rsidP="00DE433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F4AAD" w:rsidRDefault="00CF4AAD" w:rsidP="00DE433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F4AAD" w:rsidRDefault="00CF4AAD" w:rsidP="00DE433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F4AAD" w:rsidRDefault="00CF4AAD" w:rsidP="00DE433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F4AAD" w:rsidRDefault="00CF4AAD" w:rsidP="00DE433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F4AAD" w:rsidRDefault="00CF4AAD" w:rsidP="00DE433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F5CFE" w:rsidRDefault="003F5CFE" w:rsidP="00DE433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F5CFE" w:rsidRPr="003F5CFE" w:rsidRDefault="003F5CFE" w:rsidP="00DE433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35712" w:rsidRPr="00535712" w:rsidRDefault="00535712" w:rsidP="0053571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35712" w:rsidRPr="00BA42D4" w:rsidRDefault="00535712" w:rsidP="00BA42D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6435F" w:rsidRPr="00375BA0" w:rsidRDefault="00F6435F">
      <w:pPr>
        <w:rPr>
          <w:rFonts w:ascii="Times New Roman" w:hAnsi="Times New Roman" w:cs="Times New Roman"/>
          <w:sz w:val="24"/>
          <w:szCs w:val="24"/>
        </w:rPr>
      </w:pPr>
    </w:p>
    <w:p w:rsidR="00F6435F" w:rsidRPr="00375BA0" w:rsidRDefault="00F6435F">
      <w:pPr>
        <w:rPr>
          <w:rFonts w:ascii="Times New Roman" w:hAnsi="Times New Roman" w:cs="Times New Roman"/>
          <w:sz w:val="24"/>
          <w:szCs w:val="24"/>
        </w:rPr>
      </w:pPr>
    </w:p>
    <w:sectPr w:rsidR="00F6435F" w:rsidRPr="00375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63D"/>
    <w:multiLevelType w:val="hybridMultilevel"/>
    <w:tmpl w:val="F61E85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623F0"/>
    <w:multiLevelType w:val="hybridMultilevel"/>
    <w:tmpl w:val="B3AC7A12"/>
    <w:lvl w:ilvl="0" w:tplc="1FECE9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C47D6"/>
    <w:multiLevelType w:val="hybridMultilevel"/>
    <w:tmpl w:val="67D00A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93"/>
    <w:rsid w:val="00220793"/>
    <w:rsid w:val="003123F8"/>
    <w:rsid w:val="0035042A"/>
    <w:rsid w:val="00375BA0"/>
    <w:rsid w:val="00375DC0"/>
    <w:rsid w:val="003F5CFE"/>
    <w:rsid w:val="0040042B"/>
    <w:rsid w:val="00452774"/>
    <w:rsid w:val="0047747F"/>
    <w:rsid w:val="004C2B22"/>
    <w:rsid w:val="00535712"/>
    <w:rsid w:val="00585F47"/>
    <w:rsid w:val="005C22D0"/>
    <w:rsid w:val="00723B59"/>
    <w:rsid w:val="00756DBA"/>
    <w:rsid w:val="00781552"/>
    <w:rsid w:val="00823724"/>
    <w:rsid w:val="008528A5"/>
    <w:rsid w:val="008602DD"/>
    <w:rsid w:val="00951725"/>
    <w:rsid w:val="009B2893"/>
    <w:rsid w:val="00A06DC2"/>
    <w:rsid w:val="00A4476A"/>
    <w:rsid w:val="00AD5CC4"/>
    <w:rsid w:val="00B9186F"/>
    <w:rsid w:val="00BA42D4"/>
    <w:rsid w:val="00BC022B"/>
    <w:rsid w:val="00BE356C"/>
    <w:rsid w:val="00BE7AF4"/>
    <w:rsid w:val="00C76CD4"/>
    <w:rsid w:val="00CD43BC"/>
    <w:rsid w:val="00CF4AAD"/>
    <w:rsid w:val="00DE4339"/>
    <w:rsid w:val="00E56A70"/>
    <w:rsid w:val="00E814E0"/>
    <w:rsid w:val="00E82B3A"/>
    <w:rsid w:val="00F6435F"/>
    <w:rsid w:val="00F93ADD"/>
    <w:rsid w:val="00F959F5"/>
    <w:rsid w:val="00FA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F4D9"/>
  <w15:chartTrackingRefBased/>
  <w15:docId w15:val="{B21E50A7-0103-43DE-BFC0-57F2728E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6A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6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kpso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6</Pages>
  <Words>1525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dc:description/>
  <cp:lastModifiedBy>Anička</cp:lastModifiedBy>
  <cp:revision>9</cp:revision>
  <dcterms:created xsi:type="dcterms:W3CDTF">2020-11-09T22:58:00Z</dcterms:created>
  <dcterms:modified xsi:type="dcterms:W3CDTF">2020-11-10T22:01:00Z</dcterms:modified>
</cp:coreProperties>
</file>